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DD97D" w14:textId="77777777" w:rsidR="00C914B2" w:rsidRDefault="00C914B2" w:rsidP="00AD0BE9">
      <w:pPr>
        <w:spacing w:after="0" w:line="240" w:lineRule="auto"/>
        <w:ind w:left="284" w:hanging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05073999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BA" w:rsidRPr="00AD0BE9">
        <w:rPr>
          <w:rFonts w:ascii="Times New Roman" w:hAnsi="Times New Roman" w:cs="Times New Roman"/>
          <w:sz w:val="24"/>
          <w:szCs w:val="24"/>
        </w:rPr>
        <w:t xml:space="preserve">  </w:t>
      </w:r>
      <w:r w:rsidR="00AD0BE9" w:rsidRPr="00AD0BE9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 дошкольное  образовательное учреждение</w:t>
      </w:r>
    </w:p>
    <w:p w14:paraId="603D4E86" w14:textId="77777777" w:rsidR="00C914B2" w:rsidRDefault="00AD0BE9" w:rsidP="00AD0BE9">
      <w:pPr>
        <w:spacing w:after="0" w:line="240" w:lineRule="auto"/>
        <w:ind w:left="284" w:hanging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D0BE9">
        <w:rPr>
          <w:rFonts w:ascii="Times New Roman" w:eastAsia="Times New Roman" w:hAnsi="Times New Roman" w:cs="Times New Roman"/>
          <w:sz w:val="24"/>
          <w:szCs w:val="24"/>
        </w:rPr>
        <w:t xml:space="preserve"> «Детский сад      комбинированного  вида №5» г. Лениногорска  </w:t>
      </w:r>
    </w:p>
    <w:p w14:paraId="2AFA5AC6" w14:textId="77777777" w:rsidR="00AD0BE9" w:rsidRPr="00AD0BE9" w:rsidRDefault="00AD0BE9" w:rsidP="00AD0BE9">
      <w:pPr>
        <w:spacing w:after="0" w:line="240" w:lineRule="auto"/>
        <w:ind w:left="284" w:hanging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D0BE9">
        <w:rPr>
          <w:rFonts w:ascii="Times New Roman" w:eastAsia="Times New Roman" w:hAnsi="Times New Roman" w:cs="Times New Roman"/>
          <w:sz w:val="24"/>
          <w:szCs w:val="24"/>
        </w:rPr>
        <w:t>муниципального  образования</w:t>
      </w:r>
    </w:p>
    <w:p w14:paraId="61792D94" w14:textId="77777777" w:rsidR="00AD0BE9" w:rsidRPr="00AD0BE9" w:rsidRDefault="00AD0BE9" w:rsidP="00AD0BE9">
      <w:pPr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D0BE9">
        <w:rPr>
          <w:rFonts w:ascii="Times New Roman" w:eastAsia="Times New Roman" w:hAnsi="Times New Roman" w:cs="Times New Roman"/>
          <w:sz w:val="24"/>
          <w:szCs w:val="24"/>
        </w:rPr>
        <w:t>«Лениногорский  муниципальный район»  Республики  Татарстан</w:t>
      </w:r>
    </w:p>
    <w:p w14:paraId="00D663D5" w14:textId="77777777" w:rsidR="00AD0BE9" w:rsidRPr="00AD0BE9" w:rsidRDefault="00AD0BE9" w:rsidP="00AD0BE9">
      <w:pPr>
        <w:tabs>
          <w:tab w:val="left" w:pos="10875"/>
        </w:tabs>
        <w:ind w:hanging="426"/>
        <w:rPr>
          <w:rFonts w:ascii="Times New Roman" w:hAnsi="Times New Roman" w:cs="Times New Roman"/>
          <w:b/>
          <w:sz w:val="24"/>
          <w:szCs w:val="24"/>
        </w:rPr>
      </w:pPr>
      <w:r w:rsidRPr="00AD0BE9">
        <w:rPr>
          <w:rFonts w:ascii="Times New Roman" w:hAnsi="Times New Roman" w:cs="Times New Roman"/>
          <w:b/>
          <w:sz w:val="24"/>
          <w:szCs w:val="24"/>
        </w:rPr>
        <w:tab/>
      </w:r>
    </w:p>
    <w:p w14:paraId="3BC0866C" w14:textId="77777777" w:rsidR="00554D3C" w:rsidRPr="00AD0BE9" w:rsidRDefault="00554D3C" w:rsidP="00AD0BE9">
      <w:pPr>
        <w:widowControl w:val="0"/>
        <w:ind w:hanging="426"/>
        <w:rPr>
          <w:rFonts w:ascii="Times New Roman" w:hAnsi="Times New Roman" w:cs="Times New Roman"/>
          <w:sz w:val="24"/>
          <w:szCs w:val="24"/>
        </w:rPr>
      </w:pPr>
    </w:p>
    <w:p w14:paraId="63F19EDF" w14:textId="77777777" w:rsidR="00554D3C" w:rsidRPr="00AD0BE9" w:rsidRDefault="00554D3C" w:rsidP="00AD0BE9">
      <w:pPr>
        <w:ind w:hanging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68BACF" w14:textId="73DD51B4" w:rsidR="00554D3C" w:rsidRDefault="00554D3C" w:rsidP="00554D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944C5F" w14:textId="77777777" w:rsidR="00626EA9" w:rsidRDefault="00626EA9" w:rsidP="00554D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D38353" w14:textId="77777777" w:rsidR="00C914B2" w:rsidRDefault="00C914B2" w:rsidP="00554D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61BEC0" w14:textId="77777777" w:rsidR="00554D3C" w:rsidRDefault="00554D3C" w:rsidP="00554D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DF9D0C" w14:textId="309F8C7D" w:rsidR="00554D3C" w:rsidRDefault="00626EA9" w:rsidP="00554D3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Тема «</w:t>
      </w:r>
      <w:r w:rsidR="00554D3C" w:rsidRPr="00554D3C">
        <w:rPr>
          <w:rFonts w:ascii="Times New Roman" w:hAnsi="Times New Roman" w:cs="Times New Roman"/>
          <w:b/>
          <w:sz w:val="40"/>
          <w:szCs w:val="40"/>
        </w:rPr>
        <w:t>Качество образования и воспитания в ДОУ</w:t>
      </w:r>
      <w:r>
        <w:rPr>
          <w:rFonts w:ascii="Times New Roman" w:hAnsi="Times New Roman" w:cs="Times New Roman"/>
          <w:b/>
          <w:sz w:val="40"/>
          <w:szCs w:val="40"/>
        </w:rPr>
        <w:t>»</w:t>
      </w:r>
    </w:p>
    <w:p w14:paraId="0DFBE3E6" w14:textId="45D40535" w:rsidR="00554D3C" w:rsidRPr="00554D3C" w:rsidRDefault="00C914B2" w:rsidP="00554D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(выступлени</w:t>
      </w:r>
      <w:r w:rsidR="00626EA9">
        <w:rPr>
          <w:rFonts w:ascii="Times New Roman" w:hAnsi="Times New Roman" w:cs="Times New Roman"/>
          <w:b/>
          <w:sz w:val="28"/>
          <w:szCs w:val="28"/>
        </w:rPr>
        <w:t>е</w:t>
      </w:r>
      <w:r w:rsidR="00554D3C" w:rsidRPr="00554D3C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AD0BE9">
        <w:rPr>
          <w:rFonts w:ascii="Times New Roman" w:hAnsi="Times New Roman" w:cs="Times New Roman"/>
          <w:b/>
          <w:sz w:val="28"/>
          <w:szCs w:val="28"/>
        </w:rPr>
        <w:t>общем родительском собрании</w:t>
      </w:r>
      <w:r w:rsidR="00554D3C" w:rsidRPr="00554D3C">
        <w:rPr>
          <w:rFonts w:ascii="Times New Roman" w:hAnsi="Times New Roman" w:cs="Times New Roman"/>
          <w:b/>
          <w:sz w:val="28"/>
          <w:szCs w:val="28"/>
        </w:rPr>
        <w:t>)</w:t>
      </w:r>
    </w:p>
    <w:p w14:paraId="1362B870" w14:textId="3042943B" w:rsidR="00554D3C" w:rsidRDefault="00554D3C" w:rsidP="00512557">
      <w:pPr>
        <w:pStyle w:val="a3"/>
        <w:shd w:val="clear" w:color="auto" w:fill="FFFFFF"/>
        <w:spacing w:before="0" w:beforeAutospacing="0" w:after="134" w:afterAutospacing="0" w:line="268" w:lineRule="atLeast"/>
        <w:rPr>
          <w:color w:val="333333"/>
          <w:sz w:val="28"/>
          <w:szCs w:val="28"/>
        </w:rPr>
      </w:pPr>
    </w:p>
    <w:p w14:paraId="053D6C5C" w14:textId="2072BF7E" w:rsidR="00626EA9" w:rsidRDefault="00626EA9" w:rsidP="00512557">
      <w:pPr>
        <w:pStyle w:val="a3"/>
        <w:shd w:val="clear" w:color="auto" w:fill="FFFFFF"/>
        <w:spacing w:before="0" w:beforeAutospacing="0" w:after="134" w:afterAutospacing="0" w:line="268" w:lineRule="atLeast"/>
        <w:rPr>
          <w:color w:val="333333"/>
          <w:sz w:val="28"/>
          <w:szCs w:val="28"/>
        </w:rPr>
      </w:pPr>
    </w:p>
    <w:p w14:paraId="6D2915D8" w14:textId="77777777" w:rsidR="00626EA9" w:rsidRPr="00554D3C" w:rsidRDefault="00626EA9" w:rsidP="00512557">
      <w:pPr>
        <w:pStyle w:val="a3"/>
        <w:shd w:val="clear" w:color="auto" w:fill="FFFFFF"/>
        <w:spacing w:before="0" w:beforeAutospacing="0" w:after="134" w:afterAutospacing="0" w:line="268" w:lineRule="atLeast"/>
        <w:rPr>
          <w:color w:val="333333"/>
          <w:sz w:val="28"/>
          <w:szCs w:val="28"/>
        </w:rPr>
      </w:pPr>
    </w:p>
    <w:p w14:paraId="4D4A57E9" w14:textId="77777777" w:rsidR="00554D3C" w:rsidRDefault="00554D3C" w:rsidP="00554D3C">
      <w:pPr>
        <w:pStyle w:val="a3"/>
        <w:shd w:val="clear" w:color="auto" w:fill="FFFFFF"/>
        <w:spacing w:before="0" w:beforeAutospacing="0" w:after="134" w:afterAutospacing="0" w:line="268" w:lineRule="atLeast"/>
        <w:jc w:val="right"/>
        <w:rPr>
          <w:color w:val="333333"/>
          <w:sz w:val="28"/>
          <w:szCs w:val="28"/>
        </w:rPr>
      </w:pPr>
    </w:p>
    <w:p w14:paraId="381B5A77" w14:textId="77777777" w:rsidR="00554D3C" w:rsidRDefault="00554D3C" w:rsidP="00554D3C">
      <w:pPr>
        <w:pStyle w:val="a3"/>
        <w:shd w:val="clear" w:color="auto" w:fill="FFFFFF"/>
        <w:spacing w:before="0" w:beforeAutospacing="0" w:after="134" w:afterAutospacing="0" w:line="268" w:lineRule="atLeast"/>
        <w:jc w:val="right"/>
        <w:rPr>
          <w:color w:val="333333"/>
          <w:sz w:val="28"/>
          <w:szCs w:val="28"/>
        </w:rPr>
      </w:pPr>
    </w:p>
    <w:p w14:paraId="0C6A5263" w14:textId="77777777" w:rsidR="00554D3C" w:rsidRPr="00554D3C" w:rsidRDefault="00554D3C" w:rsidP="00554D3C">
      <w:pPr>
        <w:pStyle w:val="a3"/>
        <w:shd w:val="clear" w:color="auto" w:fill="FFFFFF"/>
        <w:spacing w:before="0" w:beforeAutospacing="0" w:after="134" w:afterAutospacing="0" w:line="268" w:lineRule="atLeast"/>
        <w:jc w:val="right"/>
        <w:rPr>
          <w:color w:val="333333"/>
          <w:sz w:val="28"/>
          <w:szCs w:val="28"/>
        </w:rPr>
      </w:pPr>
      <w:r w:rsidRPr="00554D3C">
        <w:rPr>
          <w:color w:val="333333"/>
          <w:sz w:val="28"/>
          <w:szCs w:val="28"/>
        </w:rPr>
        <w:t>Подготовила:</w:t>
      </w:r>
    </w:p>
    <w:p w14:paraId="65E75A8F" w14:textId="77777777" w:rsidR="00554D3C" w:rsidRPr="00554D3C" w:rsidRDefault="00554D3C" w:rsidP="00554D3C">
      <w:pPr>
        <w:pStyle w:val="a3"/>
        <w:shd w:val="clear" w:color="auto" w:fill="FFFFFF"/>
        <w:spacing w:before="0" w:beforeAutospacing="0" w:after="134" w:afterAutospacing="0" w:line="268" w:lineRule="atLeast"/>
        <w:jc w:val="right"/>
        <w:rPr>
          <w:color w:val="333333"/>
          <w:sz w:val="28"/>
          <w:szCs w:val="28"/>
        </w:rPr>
      </w:pPr>
      <w:r w:rsidRPr="00554D3C">
        <w:rPr>
          <w:color w:val="333333"/>
          <w:sz w:val="28"/>
          <w:szCs w:val="28"/>
        </w:rPr>
        <w:t>Старший воспитатель Л.Ф.Эскина</w:t>
      </w:r>
    </w:p>
    <w:p w14:paraId="7789FB6F" w14:textId="5C37EDD6" w:rsidR="00554D3C" w:rsidRDefault="00554D3C" w:rsidP="00512557">
      <w:pPr>
        <w:pStyle w:val="a3"/>
        <w:shd w:val="clear" w:color="auto" w:fill="FFFFFF"/>
        <w:spacing w:before="0" w:beforeAutospacing="0" w:after="134" w:afterAutospacing="0" w:line="268" w:lineRule="atLeast"/>
        <w:rPr>
          <w:color w:val="333333"/>
          <w:sz w:val="28"/>
          <w:szCs w:val="28"/>
        </w:rPr>
      </w:pPr>
    </w:p>
    <w:p w14:paraId="68AC1A02" w14:textId="2D6EB4D1" w:rsidR="00626EA9" w:rsidRDefault="00626EA9" w:rsidP="00512557">
      <w:pPr>
        <w:pStyle w:val="a3"/>
        <w:shd w:val="clear" w:color="auto" w:fill="FFFFFF"/>
        <w:spacing w:before="0" w:beforeAutospacing="0" w:after="134" w:afterAutospacing="0" w:line="268" w:lineRule="atLeast"/>
        <w:rPr>
          <w:color w:val="333333"/>
          <w:sz w:val="28"/>
          <w:szCs w:val="28"/>
        </w:rPr>
      </w:pPr>
    </w:p>
    <w:p w14:paraId="0B1B7398" w14:textId="77777777" w:rsidR="00626EA9" w:rsidRPr="00554D3C" w:rsidRDefault="00626EA9" w:rsidP="00512557">
      <w:pPr>
        <w:pStyle w:val="a3"/>
        <w:shd w:val="clear" w:color="auto" w:fill="FFFFFF"/>
        <w:spacing w:before="0" w:beforeAutospacing="0" w:after="134" w:afterAutospacing="0" w:line="268" w:lineRule="atLeast"/>
        <w:rPr>
          <w:color w:val="333333"/>
          <w:sz w:val="28"/>
          <w:szCs w:val="28"/>
        </w:rPr>
      </w:pPr>
    </w:p>
    <w:p w14:paraId="037FC937" w14:textId="77777777" w:rsidR="00554D3C" w:rsidRDefault="00554D3C" w:rsidP="00512557">
      <w:pPr>
        <w:pStyle w:val="a3"/>
        <w:shd w:val="clear" w:color="auto" w:fill="FFFFFF"/>
        <w:spacing w:before="0" w:beforeAutospacing="0" w:after="134" w:afterAutospacing="0" w:line="268" w:lineRule="atLeast"/>
        <w:rPr>
          <w:rFonts w:ascii="Helvetica" w:hAnsi="Helvetica" w:cs="Helvetica"/>
          <w:color w:val="333333"/>
          <w:sz w:val="22"/>
          <w:szCs w:val="22"/>
        </w:rPr>
      </w:pPr>
    </w:p>
    <w:p w14:paraId="5856E812" w14:textId="77777777" w:rsidR="00554D3C" w:rsidRDefault="00554D3C" w:rsidP="00512557">
      <w:pPr>
        <w:pStyle w:val="a3"/>
        <w:shd w:val="clear" w:color="auto" w:fill="FFFFFF"/>
        <w:spacing w:before="0" w:beforeAutospacing="0" w:after="134" w:afterAutospacing="0" w:line="268" w:lineRule="atLeast"/>
        <w:rPr>
          <w:rFonts w:ascii="Helvetica" w:hAnsi="Helvetica" w:cs="Helvetica"/>
          <w:color w:val="333333"/>
          <w:sz w:val="22"/>
          <w:szCs w:val="22"/>
        </w:rPr>
      </w:pPr>
    </w:p>
    <w:p w14:paraId="1911D102" w14:textId="493C8B2E" w:rsidR="00554D3C" w:rsidRDefault="00AD0BE9" w:rsidP="00512557">
      <w:pPr>
        <w:pStyle w:val="a3"/>
        <w:shd w:val="clear" w:color="auto" w:fill="FFFFFF"/>
        <w:spacing w:before="0" w:beforeAutospacing="0" w:after="134" w:afterAutospacing="0" w:line="268" w:lineRule="atLeast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 xml:space="preserve">Дата: </w:t>
      </w:r>
      <w:r w:rsidR="00211C60">
        <w:rPr>
          <w:rFonts w:ascii="Helvetica" w:hAnsi="Helvetica" w:cs="Helvetica"/>
          <w:color w:val="333333"/>
          <w:sz w:val="22"/>
          <w:szCs w:val="22"/>
        </w:rPr>
        <w:t>31</w:t>
      </w:r>
      <w:r>
        <w:rPr>
          <w:rFonts w:ascii="Helvetica" w:hAnsi="Helvetica" w:cs="Helvetica"/>
          <w:color w:val="333333"/>
          <w:sz w:val="22"/>
          <w:szCs w:val="22"/>
        </w:rPr>
        <w:t>.05.20</w:t>
      </w:r>
      <w:r w:rsidR="001B4FC3">
        <w:rPr>
          <w:rFonts w:ascii="Helvetica" w:hAnsi="Helvetica" w:cs="Helvetica"/>
          <w:color w:val="333333"/>
          <w:sz w:val="22"/>
          <w:szCs w:val="22"/>
        </w:rPr>
        <w:t>2</w:t>
      </w:r>
      <w:r w:rsidR="00211C60">
        <w:rPr>
          <w:rFonts w:ascii="Helvetica" w:hAnsi="Helvetica" w:cs="Helvetica"/>
          <w:color w:val="333333"/>
          <w:sz w:val="22"/>
          <w:szCs w:val="22"/>
        </w:rPr>
        <w:t>2</w:t>
      </w:r>
      <w:r w:rsidR="00554D3C">
        <w:rPr>
          <w:rFonts w:ascii="Helvetica" w:hAnsi="Helvetica" w:cs="Helvetica"/>
          <w:color w:val="333333"/>
          <w:sz w:val="22"/>
          <w:szCs w:val="22"/>
        </w:rPr>
        <w:t>г.</w:t>
      </w:r>
    </w:p>
    <w:p w14:paraId="5B8C04BA" w14:textId="77777777" w:rsidR="00554D3C" w:rsidRDefault="00554D3C" w:rsidP="00512557">
      <w:pPr>
        <w:pStyle w:val="a3"/>
        <w:shd w:val="clear" w:color="auto" w:fill="FFFFFF"/>
        <w:spacing w:before="0" w:beforeAutospacing="0" w:after="134" w:afterAutospacing="0" w:line="268" w:lineRule="atLeast"/>
        <w:rPr>
          <w:rFonts w:ascii="Helvetica" w:hAnsi="Helvetica" w:cs="Helvetica"/>
          <w:color w:val="333333"/>
          <w:sz w:val="22"/>
          <w:szCs w:val="22"/>
        </w:rPr>
      </w:pPr>
    </w:p>
    <w:p w14:paraId="259E4CF5" w14:textId="77777777" w:rsidR="00554D3C" w:rsidRDefault="00554D3C" w:rsidP="00512557">
      <w:pPr>
        <w:pStyle w:val="a3"/>
        <w:shd w:val="clear" w:color="auto" w:fill="FFFFFF"/>
        <w:spacing w:before="0" w:beforeAutospacing="0" w:after="134" w:afterAutospacing="0" w:line="268" w:lineRule="atLeast"/>
        <w:rPr>
          <w:rFonts w:ascii="Helvetica" w:hAnsi="Helvetica" w:cs="Helvetica"/>
          <w:color w:val="333333"/>
          <w:sz w:val="22"/>
          <w:szCs w:val="22"/>
        </w:rPr>
      </w:pPr>
    </w:p>
    <w:p w14:paraId="44FB105F" w14:textId="77777777" w:rsidR="00554D3C" w:rsidRDefault="00554D3C" w:rsidP="00512557">
      <w:pPr>
        <w:pStyle w:val="a3"/>
        <w:shd w:val="clear" w:color="auto" w:fill="FFFFFF"/>
        <w:spacing w:before="0" w:beforeAutospacing="0" w:after="134" w:afterAutospacing="0" w:line="268" w:lineRule="atLeast"/>
        <w:rPr>
          <w:rFonts w:ascii="Helvetica" w:hAnsi="Helvetica" w:cs="Helvetica"/>
          <w:color w:val="333333"/>
          <w:sz w:val="22"/>
          <w:szCs w:val="22"/>
        </w:rPr>
      </w:pPr>
    </w:p>
    <w:p w14:paraId="6EAFDD48" w14:textId="77777777" w:rsidR="00554D3C" w:rsidRDefault="00554D3C" w:rsidP="00512557">
      <w:pPr>
        <w:pStyle w:val="a3"/>
        <w:shd w:val="clear" w:color="auto" w:fill="FFFFFF"/>
        <w:spacing w:before="0" w:beforeAutospacing="0" w:after="134" w:afterAutospacing="0" w:line="268" w:lineRule="atLeast"/>
        <w:rPr>
          <w:rFonts w:ascii="Helvetica" w:hAnsi="Helvetica" w:cs="Helvetica"/>
          <w:color w:val="333333"/>
          <w:sz w:val="22"/>
          <w:szCs w:val="22"/>
        </w:rPr>
      </w:pPr>
    </w:p>
    <w:p w14:paraId="6BC90C03" w14:textId="77777777" w:rsidR="00554D3C" w:rsidRDefault="00554D3C" w:rsidP="00512557">
      <w:pPr>
        <w:pStyle w:val="a3"/>
        <w:shd w:val="clear" w:color="auto" w:fill="FFFFFF"/>
        <w:spacing w:before="0" w:beforeAutospacing="0" w:after="134" w:afterAutospacing="0" w:line="268" w:lineRule="atLeast"/>
        <w:rPr>
          <w:rFonts w:ascii="Helvetica" w:hAnsi="Helvetica" w:cs="Helvetica"/>
          <w:color w:val="333333"/>
          <w:sz w:val="22"/>
          <w:szCs w:val="22"/>
        </w:rPr>
      </w:pPr>
    </w:p>
    <w:bookmarkEnd w:id="0"/>
    <w:p w14:paraId="27C768BE" w14:textId="77777777" w:rsidR="00B664ED" w:rsidRDefault="00B664ED" w:rsidP="00AD0BE9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809FBFE" w14:textId="77777777" w:rsidR="00B664ED" w:rsidRDefault="00B664ED" w:rsidP="00AD0BE9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215173E" w14:textId="77777777" w:rsidR="00AD0BE9" w:rsidRPr="00584D98" w:rsidRDefault="00AD0BE9" w:rsidP="000C089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4D98">
        <w:rPr>
          <w:rFonts w:ascii="Times New Roman" w:hAnsi="Times New Roman" w:cs="Times New Roman"/>
          <w:color w:val="000000"/>
          <w:sz w:val="28"/>
          <w:szCs w:val="28"/>
        </w:rPr>
        <w:t>Добрый день, уважаемые родители. Мы рады новой встрече с вами! Эта встреча проходит в конце года, давайте вместе подведём итоги, отметим достижения, оценим результаты, подумаем о работе над проблемами, с которыми мы соприкоснулись в этом году.</w:t>
      </w:r>
    </w:p>
    <w:p w14:paraId="11972A7A" w14:textId="4E3D411A" w:rsidR="00E36293" w:rsidRDefault="00E36293" w:rsidP="00E362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00861">
        <w:rPr>
          <w:rFonts w:ascii="Times New Roman" w:hAnsi="Times New Roman"/>
          <w:sz w:val="24"/>
          <w:szCs w:val="24"/>
        </w:rPr>
        <w:t xml:space="preserve">  </w:t>
      </w:r>
      <w:r w:rsidRPr="00E36293">
        <w:rPr>
          <w:rFonts w:ascii="Times New Roman" w:hAnsi="Times New Roman"/>
          <w:sz w:val="28"/>
          <w:szCs w:val="28"/>
        </w:rPr>
        <w:t>Детский сад образовательную деятельность осуществляет по основной образовательной программе дошкольного образования,</w:t>
      </w:r>
      <w:r w:rsidRPr="00E36293">
        <w:rPr>
          <w:rFonts w:ascii="Times New Roman" w:hAnsi="Times New Roman"/>
          <w:i/>
          <w:sz w:val="28"/>
          <w:szCs w:val="28"/>
        </w:rPr>
        <w:t xml:space="preserve"> </w:t>
      </w:r>
      <w:r w:rsidRPr="00E36293">
        <w:rPr>
          <w:rFonts w:ascii="Times New Roman" w:hAnsi="Times New Roman"/>
          <w:sz w:val="28"/>
          <w:szCs w:val="28"/>
        </w:rPr>
        <w:t xml:space="preserve">разработанной в учреждении в соответствии ФГОС ДО и с </w:t>
      </w:r>
      <w:r w:rsidRPr="00E36293">
        <w:rPr>
          <w:rFonts w:ascii="Times New Roman" w:hAnsi="Times New Roman"/>
          <w:b/>
          <w:sz w:val="28"/>
          <w:szCs w:val="28"/>
        </w:rPr>
        <w:t>у</w:t>
      </w:r>
      <w:r w:rsidRPr="00E36293">
        <w:rPr>
          <w:rStyle w:val="c7"/>
          <w:rFonts w:ascii="Times New Roman" w:hAnsi="Times New Roman"/>
          <w:b/>
          <w:color w:val="000000"/>
          <w:sz w:val="28"/>
          <w:szCs w:val="28"/>
        </w:rPr>
        <w:t>четом приоритетных направлений деятельности,</w:t>
      </w:r>
      <w:r w:rsidRPr="00E36293">
        <w:rPr>
          <w:rStyle w:val="c7"/>
          <w:rFonts w:ascii="Times New Roman" w:hAnsi="Times New Roman"/>
          <w:color w:val="000000"/>
          <w:sz w:val="28"/>
          <w:szCs w:val="28"/>
        </w:rPr>
        <w:t xml:space="preserve"> </w:t>
      </w:r>
      <w:r w:rsidRPr="00E36293">
        <w:rPr>
          <w:rFonts w:ascii="Times New Roman" w:hAnsi="Times New Roman"/>
          <w:sz w:val="28"/>
          <w:szCs w:val="28"/>
        </w:rPr>
        <w:t xml:space="preserve">выступающих в качестве региональных проектов и особенностей учреждения: </w:t>
      </w:r>
      <w:r w:rsidRPr="00E36293">
        <w:rPr>
          <w:rFonts w:ascii="Times New Roman" w:hAnsi="Times New Roman"/>
          <w:bCs/>
          <w:color w:val="000000"/>
          <w:sz w:val="28"/>
          <w:szCs w:val="28"/>
        </w:rPr>
        <w:t>региональной программы дошкольного образования (Р.К. Шаехова),</w:t>
      </w:r>
      <w:r w:rsidRPr="00E36293">
        <w:rPr>
          <w:rFonts w:ascii="Times New Roman" w:hAnsi="Times New Roman"/>
          <w:sz w:val="28"/>
          <w:szCs w:val="28"/>
        </w:rPr>
        <w:t xml:space="preserve">  парциальных программ: «Изучаем русский язык» (авторы: С.М. Гаффарова, Ч.Р. Гаффарова, Г.З. Гарафиева), «Балалар бакчасында рус балаларына татар теле өйрәтү» - «Обучение русскоязычных детей татарскому языку в детском саду» (авторы: З.М. Зарипова, Р.С. Исаева, Р.Г. Кидрячева); «Туган телдә сөйләшәбез» (для детей 2-3; 3-4 лет – Ф.В. Хазратовой, для детей 5-7 лет -  З.М. Зариповой) и «Программой обучения и воспитания детей с фонетико-фонематическим недоразвитием» Т.Б. Филичевой, Г.В. Чиркиной. </w:t>
      </w:r>
    </w:p>
    <w:p w14:paraId="1EF77251" w14:textId="57522259" w:rsidR="00211C60" w:rsidRDefault="00211C60" w:rsidP="00211C6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11C60">
        <w:rPr>
          <w:rFonts w:ascii="Times New Roman" w:hAnsi="Times New Roman"/>
          <w:sz w:val="28"/>
          <w:szCs w:val="28"/>
        </w:rPr>
        <w:t>Наш детский сад победил в конкурсе грантов</w:t>
      </w:r>
      <w:r w:rsidRPr="00211C6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211C60">
        <w:rPr>
          <w:rFonts w:ascii="Times New Roman" w:hAnsi="Times New Roman"/>
          <w:sz w:val="28"/>
          <w:szCs w:val="28"/>
        </w:rPr>
        <w:t>«Поддержка муниципальных образовательных организаций дошкольного и общего образования в реализации проектов, направленных на сохранение и развитие языков, традиции, культур народов, проживающих на территории Республики Татарстан, в рамках Года родных языков и народного единства» и успешно в течение года реализовал проект «Словно радуги цвета мы едины навсегда»</w:t>
      </w:r>
      <w:r>
        <w:rPr>
          <w:rFonts w:ascii="Times New Roman" w:hAnsi="Times New Roman"/>
          <w:sz w:val="28"/>
          <w:szCs w:val="28"/>
        </w:rPr>
        <w:t xml:space="preserve">. </w:t>
      </w:r>
      <w:r w:rsidRPr="00211C60">
        <w:rPr>
          <w:rFonts w:ascii="Times New Roman" w:hAnsi="Times New Roman"/>
          <w:sz w:val="28"/>
          <w:szCs w:val="28"/>
        </w:rPr>
        <w:t xml:space="preserve"> </w:t>
      </w:r>
    </w:p>
    <w:p w14:paraId="69E86DA6" w14:textId="77777777" w:rsidR="00211C60" w:rsidRPr="00211C60" w:rsidRDefault="00211C60" w:rsidP="00211C60">
      <w:pPr>
        <w:spacing w:after="0" w:line="259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11C60">
        <w:rPr>
          <w:rFonts w:ascii="Times New Roman" w:hAnsi="Times New Roman"/>
          <w:sz w:val="28"/>
          <w:szCs w:val="28"/>
        </w:rPr>
        <w:t xml:space="preserve">В проекте, кроме воспитанников, их семей и педагогов, приглашены к участию студенты педагогического колледжа, педагоги и учащиеся СОШ № 4, а также национально-культурные творческие объединения Лениногорского муниципального района. Проект подразумевает совместную деятельность с семьями воспитанников по всем запланированным мероприятиям, которые способствовал эффективной подготовке и организации итогового мероприятия по проекту – фестиваля народных культур. </w:t>
      </w:r>
    </w:p>
    <w:p w14:paraId="14C37C0F" w14:textId="3423278F" w:rsidR="00211C60" w:rsidRPr="00211C60" w:rsidRDefault="00211C60" w:rsidP="00211C60">
      <w:pPr>
        <w:spacing w:after="0" w:line="259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11C60">
        <w:rPr>
          <w:rFonts w:ascii="Times New Roman" w:hAnsi="Times New Roman"/>
          <w:sz w:val="28"/>
          <w:szCs w:val="28"/>
        </w:rPr>
        <w:t>Результатом  проекта (его продукт) стало</w:t>
      </w:r>
      <w:r w:rsidR="007D46EF">
        <w:rPr>
          <w:rFonts w:ascii="Times New Roman" w:hAnsi="Times New Roman"/>
          <w:sz w:val="28"/>
          <w:szCs w:val="28"/>
        </w:rPr>
        <w:t>:</w:t>
      </w:r>
    </w:p>
    <w:p w14:paraId="2A7AFD81" w14:textId="77777777" w:rsidR="00211C60" w:rsidRPr="00211C60" w:rsidRDefault="00211C60" w:rsidP="00211C60">
      <w:pPr>
        <w:spacing w:after="0" w:line="259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11C60">
        <w:rPr>
          <w:rFonts w:ascii="Times New Roman" w:hAnsi="Times New Roman"/>
          <w:sz w:val="28"/>
          <w:szCs w:val="28"/>
        </w:rPr>
        <w:t>1. создание костюмерной с национальными костюмами народов Поволжья;</w:t>
      </w:r>
    </w:p>
    <w:p w14:paraId="4B5BFE3A" w14:textId="77777777" w:rsidR="00211C60" w:rsidRPr="00211C60" w:rsidRDefault="00211C60" w:rsidP="00211C60">
      <w:pPr>
        <w:spacing w:after="0" w:line="259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11C60">
        <w:rPr>
          <w:rFonts w:ascii="Times New Roman" w:hAnsi="Times New Roman"/>
          <w:sz w:val="28"/>
          <w:szCs w:val="28"/>
        </w:rPr>
        <w:t>2. создание мини- музеев национального быта;</w:t>
      </w:r>
    </w:p>
    <w:p w14:paraId="2334D209" w14:textId="77777777" w:rsidR="00211C60" w:rsidRPr="00211C60" w:rsidRDefault="00211C60" w:rsidP="00211C60">
      <w:pPr>
        <w:spacing w:after="0" w:line="259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11C60">
        <w:rPr>
          <w:rFonts w:ascii="Times New Roman" w:hAnsi="Times New Roman"/>
          <w:sz w:val="28"/>
          <w:szCs w:val="28"/>
        </w:rPr>
        <w:t>3. значительно пополнилась развивающая предметно-пространственная среда по данному направлению.</w:t>
      </w:r>
    </w:p>
    <w:p w14:paraId="3C6A6A61" w14:textId="77777777" w:rsidR="00211C60" w:rsidRPr="00211C60" w:rsidRDefault="00211C60" w:rsidP="00211C60">
      <w:pPr>
        <w:spacing w:after="0" w:line="259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11C60">
        <w:rPr>
          <w:rFonts w:ascii="Times New Roman" w:hAnsi="Times New Roman"/>
          <w:sz w:val="28"/>
          <w:szCs w:val="28"/>
        </w:rPr>
        <w:t>Проект стал эффективным, так:</w:t>
      </w:r>
    </w:p>
    <w:p w14:paraId="597FCD2D" w14:textId="77777777" w:rsidR="00211C60" w:rsidRPr="00211C60" w:rsidRDefault="00211C60" w:rsidP="00211C60">
      <w:pPr>
        <w:spacing w:after="0" w:line="259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11C60">
        <w:rPr>
          <w:rFonts w:ascii="Times New Roman" w:hAnsi="Times New Roman"/>
          <w:sz w:val="28"/>
          <w:szCs w:val="28"/>
        </w:rPr>
        <w:t>1.</w:t>
      </w:r>
      <w:r w:rsidRPr="00211C60">
        <w:rPr>
          <w:rFonts w:ascii="Times New Roman" w:hAnsi="Times New Roman"/>
          <w:sz w:val="28"/>
          <w:szCs w:val="28"/>
        </w:rPr>
        <w:tab/>
        <w:t xml:space="preserve">в детском саду созданы условия для изучения родного языка, формирования представлений о культуре своего народа и народов, проживающих рядом; </w:t>
      </w:r>
    </w:p>
    <w:p w14:paraId="16EF0B32" w14:textId="77777777" w:rsidR="00211C60" w:rsidRPr="00211C60" w:rsidRDefault="00211C60" w:rsidP="00211C60">
      <w:pPr>
        <w:spacing w:after="0" w:line="259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11C60">
        <w:rPr>
          <w:rFonts w:ascii="Times New Roman" w:hAnsi="Times New Roman"/>
          <w:sz w:val="28"/>
          <w:szCs w:val="28"/>
        </w:rPr>
        <w:t>2.</w:t>
      </w:r>
      <w:r w:rsidRPr="00211C60">
        <w:rPr>
          <w:rFonts w:ascii="Times New Roman" w:hAnsi="Times New Roman"/>
          <w:sz w:val="28"/>
          <w:szCs w:val="28"/>
        </w:rPr>
        <w:tab/>
        <w:t xml:space="preserve">в детском саду созданы условия для воспитания толерантности к культуре и языкам народов, проживающих на территории Республики Татарстан; </w:t>
      </w:r>
    </w:p>
    <w:p w14:paraId="6B8D3A74" w14:textId="77777777" w:rsidR="00211C60" w:rsidRPr="00211C60" w:rsidRDefault="00211C60" w:rsidP="00211C60">
      <w:pPr>
        <w:spacing w:after="0" w:line="259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11C60">
        <w:rPr>
          <w:rFonts w:ascii="Times New Roman" w:hAnsi="Times New Roman"/>
          <w:sz w:val="28"/>
          <w:szCs w:val="28"/>
        </w:rPr>
        <w:lastRenderedPageBreak/>
        <w:t>3.</w:t>
      </w:r>
      <w:r w:rsidRPr="00211C60">
        <w:rPr>
          <w:rFonts w:ascii="Times New Roman" w:hAnsi="Times New Roman"/>
          <w:sz w:val="28"/>
          <w:szCs w:val="28"/>
        </w:rPr>
        <w:tab/>
        <w:t>реализованы все мероприятия по проекту, которые обеспечили успешность итоговому мероприятию  – фестивалю национальных культур «Хоровод дружбы».</w:t>
      </w:r>
    </w:p>
    <w:p w14:paraId="04FC9B8F" w14:textId="77777777" w:rsidR="00211C60" w:rsidRPr="00211C60" w:rsidRDefault="00211C60" w:rsidP="00211C60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1E296271" w14:textId="54C0E718" w:rsidR="00B82E31" w:rsidRPr="00584D98" w:rsidRDefault="00B664ED" w:rsidP="000C089D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rStyle w:val="apple-converted-space"/>
          <w:color w:val="333333"/>
          <w:sz w:val="28"/>
          <w:szCs w:val="28"/>
        </w:rPr>
      </w:pPr>
      <w:r w:rsidRPr="00584D98">
        <w:rPr>
          <w:rStyle w:val="apple-converted-space"/>
          <w:color w:val="333333"/>
          <w:sz w:val="28"/>
          <w:szCs w:val="28"/>
        </w:rPr>
        <w:t xml:space="preserve">Мне, </w:t>
      </w:r>
      <w:r w:rsidR="00AD0BE9" w:rsidRPr="00584D98">
        <w:rPr>
          <w:rStyle w:val="apple-converted-space"/>
          <w:color w:val="333333"/>
          <w:sz w:val="28"/>
          <w:szCs w:val="28"/>
        </w:rPr>
        <w:t xml:space="preserve">как старшему воспитателю </w:t>
      </w:r>
      <w:r w:rsidRPr="00584D98">
        <w:rPr>
          <w:rStyle w:val="apple-converted-space"/>
          <w:color w:val="333333"/>
          <w:sz w:val="28"/>
          <w:szCs w:val="28"/>
        </w:rPr>
        <w:t>х</w:t>
      </w:r>
      <w:r w:rsidR="00CA4D4B" w:rsidRPr="00584D98">
        <w:rPr>
          <w:rStyle w:val="apple-converted-space"/>
          <w:color w:val="333333"/>
          <w:sz w:val="28"/>
          <w:szCs w:val="28"/>
        </w:rPr>
        <w:t>отелось бы подробнее остановится на образовательной деятельности, осуществляемой в ДОУ. Наши педагоги ежедневно</w:t>
      </w:r>
      <w:r w:rsidR="00541BB3" w:rsidRPr="00584D98">
        <w:rPr>
          <w:rStyle w:val="apple-converted-space"/>
          <w:color w:val="333333"/>
          <w:sz w:val="28"/>
          <w:szCs w:val="28"/>
        </w:rPr>
        <w:t xml:space="preserve"> проводят ОД с детьми согласно расписанию, которые есть в каждой группе на информационных стендах. Од проводится обязательно в игровой форме, так как игра – это основная деятельность дошкольника. Проводится обучение с увлечением. Важным условием является умение педагога заинтересовать детей, чем-то удивить их, чтобы они захотели заниматься тем, что предлагает воспитатель. ОД обязательно имеет какую-то сюжетную линию и воспитательную ценность. Например, в течение образовательной деятельности дети помогают какому-то персонажу освободится от зла, выполняя заданиям по теме ОД. Педагог умело подводит детей к новым знаниям, дети учатся мыслить, рассуждать. </w:t>
      </w:r>
    </w:p>
    <w:p w14:paraId="34B25661" w14:textId="3C55B398" w:rsidR="00541BB3" w:rsidRPr="00584D98" w:rsidRDefault="00541BB3" w:rsidP="000C089D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rStyle w:val="apple-converted-space"/>
          <w:color w:val="333333"/>
          <w:sz w:val="28"/>
          <w:szCs w:val="28"/>
        </w:rPr>
      </w:pPr>
      <w:r w:rsidRPr="00584D98">
        <w:rPr>
          <w:rStyle w:val="apple-converted-space"/>
          <w:color w:val="333333"/>
          <w:sz w:val="28"/>
          <w:szCs w:val="28"/>
        </w:rPr>
        <w:t xml:space="preserve">Когда вы спрашиваете ребёнка, чем занимался он в детском саду – самый правильный ответ – я играл. </w:t>
      </w:r>
    </w:p>
    <w:p w14:paraId="38A88C19" w14:textId="5623F408" w:rsidR="00541BB3" w:rsidRPr="00584D98" w:rsidRDefault="00541BB3" w:rsidP="000C089D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rStyle w:val="apple-converted-space"/>
          <w:color w:val="333333"/>
          <w:sz w:val="28"/>
          <w:szCs w:val="28"/>
        </w:rPr>
      </w:pPr>
      <w:r w:rsidRPr="00584D98">
        <w:rPr>
          <w:rStyle w:val="apple-converted-space"/>
          <w:color w:val="333333"/>
          <w:sz w:val="28"/>
          <w:szCs w:val="28"/>
        </w:rPr>
        <w:t>А если вы заинтересованы зак</w:t>
      </w:r>
      <w:r w:rsidR="00454D6D" w:rsidRPr="00584D98">
        <w:rPr>
          <w:rStyle w:val="apple-converted-space"/>
          <w:color w:val="333333"/>
          <w:sz w:val="28"/>
          <w:szCs w:val="28"/>
        </w:rPr>
        <w:t>репить у своего ребёнка знания,</w:t>
      </w:r>
      <w:r w:rsidRPr="00584D98">
        <w:rPr>
          <w:rStyle w:val="apple-converted-space"/>
          <w:color w:val="333333"/>
          <w:sz w:val="28"/>
          <w:szCs w:val="28"/>
        </w:rPr>
        <w:t xml:space="preserve"> полученные в детском саду</w:t>
      </w:r>
      <w:r w:rsidR="001B4FC3">
        <w:rPr>
          <w:rStyle w:val="apple-converted-space"/>
          <w:color w:val="333333"/>
          <w:sz w:val="28"/>
          <w:szCs w:val="28"/>
        </w:rPr>
        <w:t>, д</w:t>
      </w:r>
      <w:r w:rsidRPr="00584D98">
        <w:rPr>
          <w:rStyle w:val="apple-converted-space"/>
          <w:color w:val="333333"/>
          <w:sz w:val="28"/>
          <w:szCs w:val="28"/>
        </w:rPr>
        <w:t>остаточно на информационном стенде вашей группы прочитать, чем они сегодня занимались и побеседовать вечером с детьми на эту тему</w:t>
      </w:r>
      <w:r w:rsidR="004F2EBC" w:rsidRPr="00584D98">
        <w:rPr>
          <w:rStyle w:val="apple-converted-space"/>
          <w:color w:val="333333"/>
          <w:sz w:val="28"/>
          <w:szCs w:val="28"/>
        </w:rPr>
        <w:t xml:space="preserve">, задавая конкретные вопросы. </w:t>
      </w:r>
    </w:p>
    <w:p w14:paraId="460EF831" w14:textId="77777777" w:rsidR="004F2EBC" w:rsidRPr="00584D98" w:rsidRDefault="004F2EBC" w:rsidP="000C089D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rStyle w:val="apple-converted-space"/>
          <w:color w:val="333333"/>
          <w:sz w:val="28"/>
          <w:szCs w:val="28"/>
        </w:rPr>
      </w:pPr>
      <w:r w:rsidRPr="00584D98">
        <w:rPr>
          <w:rStyle w:val="apple-converted-space"/>
          <w:color w:val="333333"/>
          <w:sz w:val="28"/>
          <w:szCs w:val="28"/>
        </w:rPr>
        <w:t>Кроме групповой работы воспитатели на основе данных педагогической диагностики проводят индивидуальную работу с детьми.</w:t>
      </w:r>
    </w:p>
    <w:p w14:paraId="47544837" w14:textId="74B4C62F" w:rsidR="004F2EBC" w:rsidRPr="00584D98" w:rsidRDefault="004F2EBC" w:rsidP="000C089D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rStyle w:val="apple-converted-space"/>
          <w:color w:val="333333"/>
          <w:sz w:val="28"/>
          <w:szCs w:val="28"/>
        </w:rPr>
      </w:pPr>
      <w:r w:rsidRPr="00584D98">
        <w:rPr>
          <w:rStyle w:val="apple-converted-space"/>
          <w:color w:val="333333"/>
          <w:sz w:val="28"/>
          <w:szCs w:val="28"/>
        </w:rPr>
        <w:t xml:space="preserve">Педагогическая диагностика проводится в октябре и в конце апреля. У каждого ребёнка имеется </w:t>
      </w:r>
      <w:r w:rsidR="000C3D43" w:rsidRPr="00584D98">
        <w:rPr>
          <w:rStyle w:val="apple-converted-space"/>
          <w:color w:val="333333"/>
          <w:sz w:val="28"/>
          <w:szCs w:val="28"/>
        </w:rPr>
        <w:t>дневник индивидуального сопровождения, в который заносятся данные педагогической диагностики. Педагогами делается вывод, составляется индивидуальный маршрут развития</w:t>
      </w:r>
      <w:r w:rsidR="00511FBA" w:rsidRPr="00584D98">
        <w:rPr>
          <w:rStyle w:val="apple-converted-space"/>
          <w:color w:val="333333"/>
          <w:sz w:val="28"/>
          <w:szCs w:val="28"/>
        </w:rPr>
        <w:t xml:space="preserve"> – комплекс индивидуальной работы с детьми по преодолению возникших трудностей. В подготовительной к школе группе в начале года и в конце проводится психологическая диагностика готовности детей к школе. Любая диагностика проводится для оптимизации воспитательно- образовательного процесса. Благодаря диагностике воспитатель корректирует свою работу по необходимости. </w:t>
      </w:r>
    </w:p>
    <w:p w14:paraId="07634CB6" w14:textId="355ABA95" w:rsidR="00786228" w:rsidRPr="00584D98" w:rsidRDefault="00B82E31" w:rsidP="000C089D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584D98">
        <w:rPr>
          <w:color w:val="000000"/>
          <w:sz w:val="28"/>
          <w:szCs w:val="28"/>
          <w:shd w:val="clear" w:color="auto" w:fill="FFFFFF"/>
        </w:rPr>
        <w:t>Праздники и развлечения</w:t>
      </w:r>
      <w:r w:rsidR="00454D6D" w:rsidRPr="00584D98">
        <w:rPr>
          <w:color w:val="000000"/>
          <w:sz w:val="28"/>
          <w:szCs w:val="28"/>
          <w:shd w:val="clear" w:color="auto" w:fill="FFFFFF"/>
        </w:rPr>
        <w:t xml:space="preserve"> в т</w:t>
      </w:r>
      <w:r w:rsidR="001E76C5" w:rsidRPr="00584D98">
        <w:rPr>
          <w:color w:val="000000"/>
          <w:sz w:val="28"/>
          <w:szCs w:val="28"/>
          <w:shd w:val="clear" w:color="auto" w:fill="FFFFFF"/>
        </w:rPr>
        <w:t>ечение учебного года были прове</w:t>
      </w:r>
      <w:r w:rsidR="00454D6D" w:rsidRPr="00584D98">
        <w:rPr>
          <w:color w:val="000000"/>
          <w:sz w:val="28"/>
          <w:szCs w:val="28"/>
          <w:shd w:val="clear" w:color="auto" w:fill="FFFFFF"/>
        </w:rPr>
        <w:t>дены согласно плану в полном объёме</w:t>
      </w:r>
      <w:r w:rsidRPr="00584D98">
        <w:rPr>
          <w:color w:val="000000"/>
          <w:sz w:val="28"/>
          <w:szCs w:val="28"/>
          <w:shd w:val="clear" w:color="auto" w:fill="FFFFFF"/>
        </w:rPr>
        <w:t>— яркие и радостные события в жизни детей дошкольного возраста. Сочетая различные виды искусства, они оказывают большое влияние на чувства и сознание детей. Разучивая песни, сти</w:t>
      </w:r>
      <w:r w:rsidR="00454D6D" w:rsidRPr="00584D98">
        <w:rPr>
          <w:color w:val="000000"/>
          <w:sz w:val="28"/>
          <w:szCs w:val="28"/>
          <w:shd w:val="clear" w:color="auto" w:fill="FFFFFF"/>
        </w:rPr>
        <w:t xml:space="preserve">хи, танцы, дети </w:t>
      </w:r>
      <w:r w:rsidRPr="00584D98">
        <w:rPr>
          <w:color w:val="000000"/>
          <w:sz w:val="28"/>
          <w:szCs w:val="28"/>
          <w:shd w:val="clear" w:color="auto" w:fill="FFFFFF"/>
        </w:rPr>
        <w:t xml:space="preserve"> расширяет их кругозор, развивает память, речь, воображение, </w:t>
      </w:r>
      <w:r w:rsidR="00454D6D" w:rsidRPr="00584D98">
        <w:rPr>
          <w:color w:val="000000"/>
          <w:sz w:val="28"/>
          <w:szCs w:val="28"/>
          <w:shd w:val="clear" w:color="auto" w:fill="FFFFFF"/>
        </w:rPr>
        <w:t xml:space="preserve">это </w:t>
      </w:r>
      <w:r w:rsidRPr="00584D98">
        <w:rPr>
          <w:color w:val="000000"/>
          <w:sz w:val="28"/>
          <w:szCs w:val="28"/>
          <w:shd w:val="clear" w:color="auto" w:fill="FFFFFF"/>
        </w:rPr>
        <w:t>способствует умственному развитию.</w:t>
      </w:r>
      <w:r w:rsidRPr="00584D98">
        <w:rPr>
          <w:color w:val="000000"/>
          <w:sz w:val="28"/>
          <w:szCs w:val="28"/>
        </w:rPr>
        <w:br/>
      </w:r>
      <w:r w:rsidR="0053626E">
        <w:rPr>
          <w:color w:val="000000"/>
          <w:sz w:val="28"/>
          <w:szCs w:val="28"/>
          <w:shd w:val="clear" w:color="auto" w:fill="FFFFFF"/>
        </w:rPr>
        <w:t xml:space="preserve">       </w:t>
      </w:r>
      <w:r w:rsidRPr="00584D98">
        <w:rPr>
          <w:color w:val="000000"/>
          <w:sz w:val="28"/>
          <w:szCs w:val="28"/>
          <w:shd w:val="clear" w:color="auto" w:fill="FFFFFF"/>
        </w:rPr>
        <w:t xml:space="preserve">Участие детей в пении, играх, хороводах, плясках укрепляет и развивает детский организм, улучшает координацию движений. Подготовка к праздникам и развлечениям осуществляется планомерно и систематически, не нарушая общего ритма жизни детского сада. </w:t>
      </w:r>
    </w:p>
    <w:p w14:paraId="078296B8" w14:textId="49C25A7E" w:rsidR="00454D6D" w:rsidRPr="00584D98" w:rsidRDefault="00454D6D" w:rsidP="000C089D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584D98">
        <w:rPr>
          <w:color w:val="000000"/>
          <w:sz w:val="28"/>
          <w:szCs w:val="28"/>
          <w:shd w:val="clear" w:color="auto" w:fill="FFFFFF"/>
        </w:rPr>
        <w:lastRenderedPageBreak/>
        <w:t>Отчёты обо всех мероприятиях, проведённых в детском саду, выкладывались своевременно на страничке детского сада на едутатар.ру</w:t>
      </w:r>
      <w:r w:rsidR="001E76C5" w:rsidRPr="00584D98">
        <w:rPr>
          <w:color w:val="000000"/>
          <w:sz w:val="28"/>
          <w:szCs w:val="28"/>
          <w:shd w:val="clear" w:color="auto" w:fill="FFFFFF"/>
        </w:rPr>
        <w:t xml:space="preserve">. </w:t>
      </w:r>
      <w:r w:rsidR="0053626E">
        <w:rPr>
          <w:color w:val="000000"/>
          <w:sz w:val="28"/>
          <w:szCs w:val="28"/>
          <w:shd w:val="clear" w:color="auto" w:fill="FFFFFF"/>
        </w:rPr>
        <w:t xml:space="preserve"> и на странице в </w:t>
      </w:r>
      <w:r w:rsidR="000C089D">
        <w:rPr>
          <w:color w:val="000000"/>
          <w:sz w:val="28"/>
          <w:szCs w:val="28"/>
          <w:shd w:val="clear" w:color="auto" w:fill="FFFFFF"/>
        </w:rPr>
        <w:t>Инстаграмме до конца 2021 году, на странице ВКонтакте с начала 2022года</w:t>
      </w:r>
      <w:r w:rsidR="0053626E">
        <w:rPr>
          <w:color w:val="000000"/>
          <w:sz w:val="28"/>
          <w:szCs w:val="28"/>
          <w:shd w:val="clear" w:color="auto" w:fill="FFFFFF"/>
        </w:rPr>
        <w:t>.</w:t>
      </w:r>
    </w:p>
    <w:p w14:paraId="37DCD7F4" w14:textId="77777777" w:rsidR="00CA4D4B" w:rsidRPr="00584D98" w:rsidRDefault="00454D6D" w:rsidP="000C089D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84D98">
        <w:rPr>
          <w:color w:val="000000"/>
          <w:sz w:val="28"/>
          <w:szCs w:val="28"/>
        </w:rPr>
        <w:t>Х</w:t>
      </w:r>
      <w:r w:rsidR="00CA4D4B" w:rsidRPr="00584D98">
        <w:rPr>
          <w:color w:val="000000"/>
          <w:sz w:val="28"/>
          <w:szCs w:val="28"/>
        </w:rPr>
        <w:t xml:space="preserve">отелось бы поблагодарить педагогов за слаженную работу, благодаря которой мы добились успехов, мы прожили этот год полностью выполнив намеченное. Наши педагоги самые добрые и заботливые, ответственные и методически подкованные, творческие и артистичные. </w:t>
      </w:r>
    </w:p>
    <w:p w14:paraId="2E556D94" w14:textId="77777777" w:rsidR="00CA4D4B" w:rsidRPr="00584D98" w:rsidRDefault="00CA4D4B" w:rsidP="000C089D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84D98">
        <w:rPr>
          <w:color w:val="000000"/>
          <w:sz w:val="28"/>
          <w:szCs w:val="28"/>
        </w:rPr>
        <w:t>Надеемся, что следующий год будет для нас ещё более продуктивным и успешным!</w:t>
      </w:r>
    </w:p>
    <w:p w14:paraId="1E599A9D" w14:textId="77777777" w:rsidR="00454D6D" w:rsidRPr="00584D98" w:rsidRDefault="00454D6D" w:rsidP="000C089D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584D98">
        <w:rPr>
          <w:color w:val="000000"/>
          <w:sz w:val="28"/>
          <w:szCs w:val="28"/>
          <w:shd w:val="clear" w:color="auto" w:fill="FFFFFF"/>
        </w:rPr>
        <w:t>Участие родителей в жизни детского сада и группы очень важно! Наши совместные действия могут стать для ребёнка лучшим мостиком между домом и садом.</w:t>
      </w:r>
    </w:p>
    <w:p w14:paraId="7382A75F" w14:textId="19BD2641" w:rsidR="00454D6D" w:rsidRPr="0053626E" w:rsidRDefault="00454D6D" w:rsidP="000C089D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84D98">
        <w:rPr>
          <w:color w:val="000000"/>
          <w:sz w:val="28"/>
          <w:szCs w:val="28"/>
        </w:rPr>
        <w:t>От участия родителей в творческой продуктивной деятельности выигрывают все субъекты педагогического процесса и, прежде всего, – дети. Они учатся с уважением и любовью смотреть на своих мам и пап, бабушек и дедушек, которые, оказывается, так много знают и умеют, и у которых «золотые руки». Педагоги в свою очередь имеют возможность лучше узнать семьи, понять сильные и слабые стороны домашнего воспитания. Мы приветствуем любые формы включения родителей в жизнь группы и детского сада в любое разумное время.</w:t>
      </w:r>
    </w:p>
    <w:sectPr w:rsidR="00454D6D" w:rsidRPr="0053626E" w:rsidSect="008A1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2557"/>
    <w:rsid w:val="000135CF"/>
    <w:rsid w:val="000C089D"/>
    <w:rsid w:val="000C3D43"/>
    <w:rsid w:val="000E5F93"/>
    <w:rsid w:val="001B4FC3"/>
    <w:rsid w:val="001E76C5"/>
    <w:rsid w:val="00211C60"/>
    <w:rsid w:val="002355E7"/>
    <w:rsid w:val="0043454F"/>
    <w:rsid w:val="00454269"/>
    <w:rsid w:val="00454D6D"/>
    <w:rsid w:val="004F2EBC"/>
    <w:rsid w:val="00511FBA"/>
    <w:rsid w:val="00512557"/>
    <w:rsid w:val="00533E0B"/>
    <w:rsid w:val="0053626E"/>
    <w:rsid w:val="00541BB3"/>
    <w:rsid w:val="00554D3C"/>
    <w:rsid w:val="00584D98"/>
    <w:rsid w:val="00626EA9"/>
    <w:rsid w:val="00732AE6"/>
    <w:rsid w:val="00786228"/>
    <w:rsid w:val="007D46EF"/>
    <w:rsid w:val="008A129C"/>
    <w:rsid w:val="008A76A3"/>
    <w:rsid w:val="00A03C0A"/>
    <w:rsid w:val="00A72E3F"/>
    <w:rsid w:val="00AD0BE9"/>
    <w:rsid w:val="00B664ED"/>
    <w:rsid w:val="00B82E31"/>
    <w:rsid w:val="00C01B1E"/>
    <w:rsid w:val="00C914B2"/>
    <w:rsid w:val="00CA4D4B"/>
    <w:rsid w:val="00D552FF"/>
    <w:rsid w:val="00D55544"/>
    <w:rsid w:val="00E36293"/>
    <w:rsid w:val="00FC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B0417"/>
  <w15:docId w15:val="{256E4EEB-FC20-49D3-AE2B-1797E206F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12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2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86228"/>
  </w:style>
  <w:style w:type="character" w:styleId="a4">
    <w:name w:val="Strong"/>
    <w:basedOn w:val="a0"/>
    <w:uiPriority w:val="22"/>
    <w:qFormat/>
    <w:rsid w:val="0045426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82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2E3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0E5F93"/>
    <w:rPr>
      <w:color w:val="0000FF"/>
      <w:u w:val="single"/>
    </w:rPr>
  </w:style>
  <w:style w:type="character" w:customStyle="1" w:styleId="c7">
    <w:name w:val="c7"/>
    <w:basedOn w:val="a0"/>
    <w:rsid w:val="00E36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89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DB457-ECFC-4136-98F2-754E31587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4</Pages>
  <Words>1018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Matrix</cp:lastModifiedBy>
  <cp:revision>14</cp:revision>
  <cp:lastPrinted>2019-05-20T10:58:00Z</cp:lastPrinted>
  <dcterms:created xsi:type="dcterms:W3CDTF">2015-05-14T15:13:00Z</dcterms:created>
  <dcterms:modified xsi:type="dcterms:W3CDTF">2022-06-02T11:54:00Z</dcterms:modified>
</cp:coreProperties>
</file>